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CC1299" w:rsidRDefault="00CC1299" w:rsidP="00CC12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5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299" w:rsidRPr="00A03677" w:rsidRDefault="00CC1299" w:rsidP="00CC12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CC1299" w:rsidRPr="00A03677" w:rsidRDefault="00CC1299" w:rsidP="00CC12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CC1299" w:rsidRPr="00A03677" w:rsidRDefault="00CC1299" w:rsidP="00CC12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CC1299" w:rsidRPr="00A03677" w:rsidRDefault="00CC1299" w:rsidP="00CC12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CC1299" w:rsidRPr="00A03677" w:rsidRDefault="00CC1299" w:rsidP="00CC12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CC1299" w:rsidRPr="00A03677" w:rsidRDefault="00CC1299" w:rsidP="00CC12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CC1299" w:rsidRPr="00A03677" w:rsidRDefault="00CC1299" w:rsidP="00CC12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CC1299" w:rsidRPr="00A03677" w:rsidRDefault="00CC1299" w:rsidP="00CC12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CC1299" w:rsidRPr="00A03677" w:rsidRDefault="00CC1299" w:rsidP="00CC12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CC1299" w:rsidRPr="00A03677" w:rsidRDefault="00CC1299" w:rsidP="00CC12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CC1299" w:rsidRPr="00A03677" w:rsidRDefault="00CC1299" w:rsidP="00CC12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CC1299" w:rsidRPr="00A03677" w:rsidRDefault="00CC1299" w:rsidP="00CC12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CC1299" w:rsidRDefault="00CC1299" w:rsidP="00CC12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775D6B" w:rsidP="00CC129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Arial"/>
          <w:b/>
          <w:sz w:val="24"/>
          <w:szCs w:val="24"/>
        </w:rPr>
      </w:pPr>
      <w:r w:rsidRPr="00775D6B">
        <w:rPr>
          <w:rFonts w:asciiTheme="majorHAnsi" w:hAnsiTheme="majorHAnsi" w:cs="Arial"/>
          <w:b/>
          <w:sz w:val="24"/>
          <w:szCs w:val="24"/>
        </w:rPr>
        <w:t>«</w:t>
      </w:r>
      <w:r w:rsidR="009C7ED6" w:rsidRPr="009C7ED6">
        <w:rPr>
          <w:rFonts w:asciiTheme="majorHAnsi" w:hAnsiTheme="majorHAnsi" w:cs="Arial"/>
          <w:b/>
          <w:sz w:val="24"/>
          <w:szCs w:val="24"/>
        </w:rPr>
        <w:t>Культурно</w:t>
      </w:r>
      <w:r w:rsidR="004B2517">
        <w:rPr>
          <w:rFonts w:asciiTheme="majorHAnsi" w:hAnsiTheme="majorHAnsi" w:cs="Arial"/>
          <w:b/>
          <w:sz w:val="24"/>
          <w:szCs w:val="24"/>
        </w:rPr>
        <w:t xml:space="preserve"> </w:t>
      </w:r>
      <w:r w:rsidR="009C7ED6" w:rsidRPr="009C7ED6">
        <w:rPr>
          <w:rFonts w:asciiTheme="majorHAnsi" w:hAnsiTheme="majorHAnsi" w:cs="Arial"/>
          <w:b/>
          <w:sz w:val="24"/>
          <w:szCs w:val="24"/>
        </w:rPr>
        <w:t>-</w:t>
      </w:r>
      <w:r w:rsidR="004B2517">
        <w:rPr>
          <w:rFonts w:asciiTheme="majorHAnsi" w:hAnsiTheme="majorHAnsi" w:cs="Arial"/>
          <w:b/>
          <w:sz w:val="24"/>
          <w:szCs w:val="24"/>
        </w:rPr>
        <w:t xml:space="preserve"> </w:t>
      </w:r>
      <w:r w:rsidR="009C7ED6" w:rsidRPr="009C7ED6">
        <w:rPr>
          <w:rFonts w:asciiTheme="majorHAnsi" w:hAnsiTheme="majorHAnsi" w:cs="Arial"/>
          <w:b/>
          <w:sz w:val="24"/>
          <w:szCs w:val="24"/>
        </w:rPr>
        <w:t>досуговая деятельность в ДОУ в контексте ФГОС</w:t>
      </w:r>
      <w:r w:rsidRPr="00775D6B">
        <w:rPr>
          <w:rFonts w:asciiTheme="majorHAnsi" w:hAnsiTheme="majorHAnsi" w:cs="Arial"/>
          <w:b/>
          <w:sz w:val="24"/>
          <w:szCs w:val="24"/>
        </w:rPr>
        <w:t>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3D6E77">
      <w:pPr>
        <w:spacing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CC1299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CC1299" w:rsidRDefault="00C02AD5" w:rsidP="00CC129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CC1299">
        <w:rPr>
          <w:rFonts w:asciiTheme="majorHAnsi" w:hAnsiTheme="majorHAnsi"/>
        </w:rPr>
        <w:t>Методические разработки</w:t>
      </w:r>
      <w:r w:rsidR="006055EB" w:rsidRPr="00CC1299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CC1299" w:rsidRDefault="00CF2949" w:rsidP="00CC129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CC1299">
        <w:rPr>
          <w:rFonts w:asciiTheme="majorHAnsi" w:hAnsiTheme="majorHAnsi"/>
        </w:rPr>
        <w:t>Конспекты</w:t>
      </w:r>
      <w:r w:rsidR="00C40250" w:rsidRPr="00CC1299">
        <w:rPr>
          <w:rFonts w:asciiTheme="majorHAnsi" w:hAnsiTheme="majorHAnsi" w:cstheme="minorHAnsi"/>
        </w:rPr>
        <w:t>;</w:t>
      </w:r>
    </w:p>
    <w:p w:rsidR="0080169B" w:rsidRPr="00CC1299" w:rsidRDefault="00C40250" w:rsidP="00CC129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CC1299">
        <w:rPr>
          <w:rFonts w:asciiTheme="majorHAnsi" w:hAnsiTheme="majorHAnsi"/>
        </w:rPr>
        <w:t>НОД, ООД</w:t>
      </w:r>
      <w:r w:rsidRPr="00CC1299">
        <w:rPr>
          <w:rFonts w:asciiTheme="majorHAnsi" w:hAnsiTheme="majorHAnsi" w:cstheme="minorHAnsi"/>
        </w:rPr>
        <w:t>;</w:t>
      </w:r>
    </w:p>
    <w:p w:rsidR="00CF2949" w:rsidRPr="00CC1299" w:rsidRDefault="00CF2949" w:rsidP="00CC129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CC1299">
        <w:rPr>
          <w:rFonts w:asciiTheme="majorHAnsi" w:hAnsiTheme="majorHAnsi"/>
        </w:rPr>
        <w:t>Презентации</w:t>
      </w:r>
      <w:r w:rsidRPr="00CC1299">
        <w:rPr>
          <w:rFonts w:asciiTheme="majorHAnsi" w:hAnsiTheme="majorHAnsi" w:cstheme="minorHAnsi"/>
          <w:bCs/>
          <w:spacing w:val="-5"/>
        </w:rPr>
        <w:t>;</w:t>
      </w:r>
    </w:p>
    <w:p w:rsidR="00376A75" w:rsidRPr="00CC1299" w:rsidRDefault="00C02AD5" w:rsidP="00CC129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CC1299">
        <w:rPr>
          <w:rFonts w:asciiTheme="majorHAnsi" w:hAnsiTheme="majorHAnsi"/>
        </w:rPr>
        <w:lastRenderedPageBreak/>
        <w:t>Статьи</w:t>
      </w:r>
      <w:r w:rsidR="006055EB" w:rsidRPr="00CC1299">
        <w:rPr>
          <w:rFonts w:asciiTheme="majorHAnsi" w:hAnsiTheme="majorHAnsi" w:cstheme="minorHAnsi"/>
          <w:bCs/>
          <w:spacing w:val="-5"/>
        </w:rPr>
        <w:t>;</w:t>
      </w:r>
    </w:p>
    <w:p w:rsidR="009A56E2" w:rsidRPr="00CC1299" w:rsidRDefault="00CF2949" w:rsidP="00CC129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CC1299">
        <w:rPr>
          <w:rFonts w:asciiTheme="majorHAnsi" w:hAnsiTheme="majorHAnsi"/>
        </w:rPr>
        <w:t>Исследовательские работы и проекты</w:t>
      </w:r>
      <w:r w:rsidR="006055EB" w:rsidRPr="00CC1299">
        <w:rPr>
          <w:rFonts w:asciiTheme="majorHAnsi" w:hAnsiTheme="majorHAnsi" w:cstheme="minorHAnsi"/>
          <w:bCs/>
          <w:spacing w:val="-5"/>
        </w:rPr>
        <w:t>;</w:t>
      </w:r>
      <w:r w:rsidR="009A56E2" w:rsidRPr="00CC1299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CC1299" w:rsidRDefault="00C02AD5" w:rsidP="00CC129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CC1299">
        <w:rPr>
          <w:rFonts w:asciiTheme="majorHAnsi" w:hAnsiTheme="majorHAnsi"/>
        </w:rPr>
        <w:t>Рабочие программы</w:t>
      </w:r>
      <w:r w:rsidR="006055EB" w:rsidRPr="00CC1299">
        <w:rPr>
          <w:rFonts w:asciiTheme="majorHAnsi" w:hAnsiTheme="majorHAnsi" w:cstheme="minorHAnsi"/>
          <w:bCs/>
          <w:spacing w:val="-5"/>
        </w:rPr>
        <w:t>;</w:t>
      </w:r>
    </w:p>
    <w:p w:rsidR="009A56E2" w:rsidRPr="00CC1299" w:rsidRDefault="00C02AD5" w:rsidP="00CC129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CC1299">
        <w:rPr>
          <w:rFonts w:asciiTheme="majorHAnsi" w:hAnsiTheme="majorHAnsi"/>
        </w:rPr>
        <w:t>Разработки текстов</w:t>
      </w:r>
      <w:r w:rsidR="006055EB" w:rsidRPr="00CC1299">
        <w:rPr>
          <w:rFonts w:asciiTheme="majorHAnsi" w:hAnsiTheme="majorHAnsi" w:cstheme="minorHAnsi"/>
        </w:rPr>
        <w:t>;</w:t>
      </w:r>
    </w:p>
    <w:p w:rsidR="00376A75" w:rsidRPr="00CC1299" w:rsidRDefault="006055EB" w:rsidP="00CC129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CC1299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CC1299" w:rsidRDefault="00C02AD5" w:rsidP="00CC129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CC1299">
        <w:rPr>
          <w:rFonts w:asciiTheme="majorHAnsi" w:hAnsiTheme="majorHAnsi"/>
        </w:rPr>
        <w:t>Мастер-классы</w:t>
      </w:r>
      <w:r w:rsidR="006055EB" w:rsidRPr="00CC1299">
        <w:rPr>
          <w:rFonts w:asciiTheme="majorHAnsi" w:hAnsiTheme="majorHAnsi" w:cstheme="minorHAnsi"/>
          <w:bCs/>
          <w:spacing w:val="-5"/>
        </w:rPr>
        <w:t>;</w:t>
      </w:r>
    </w:p>
    <w:p w:rsidR="00376A75" w:rsidRPr="00CC1299" w:rsidRDefault="00C02AD5" w:rsidP="00CC129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CC1299">
        <w:rPr>
          <w:rFonts w:asciiTheme="majorHAnsi" w:hAnsiTheme="majorHAnsi"/>
        </w:rPr>
        <w:t>Сценарии праздников</w:t>
      </w:r>
      <w:r w:rsidR="00CF2949" w:rsidRPr="00CC1299">
        <w:rPr>
          <w:rFonts w:asciiTheme="majorHAnsi" w:hAnsiTheme="majorHAnsi"/>
        </w:rPr>
        <w:t>, утренников</w:t>
      </w:r>
      <w:r w:rsidRPr="00CC1299">
        <w:rPr>
          <w:rFonts w:asciiTheme="majorHAnsi" w:hAnsiTheme="majorHAnsi"/>
        </w:rPr>
        <w:t xml:space="preserve"> и мероприятий</w:t>
      </w:r>
      <w:r w:rsidR="006055EB" w:rsidRPr="00CC1299">
        <w:rPr>
          <w:rFonts w:asciiTheme="majorHAnsi" w:hAnsiTheme="majorHAnsi" w:cstheme="minorHAnsi"/>
          <w:bCs/>
          <w:spacing w:val="-5"/>
        </w:rPr>
        <w:t>;</w:t>
      </w:r>
    </w:p>
    <w:p w:rsidR="001F199B" w:rsidRPr="00CC1299" w:rsidRDefault="00C02AD5" w:rsidP="00CC129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CC1299">
        <w:rPr>
          <w:rFonts w:asciiTheme="majorHAnsi" w:hAnsiTheme="majorHAnsi"/>
        </w:rPr>
        <w:t>Разработки педагогических проектов</w:t>
      </w:r>
      <w:r w:rsidR="006055EB" w:rsidRPr="00CC1299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CC1299" w:rsidRDefault="00C02AD5" w:rsidP="00CC129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CC1299">
        <w:rPr>
          <w:rFonts w:asciiTheme="majorHAnsi" w:hAnsiTheme="majorHAnsi"/>
        </w:rPr>
        <w:t>Разработки внеклассных мероприятий</w:t>
      </w:r>
      <w:r w:rsidR="006055EB" w:rsidRPr="00CC1299">
        <w:rPr>
          <w:rFonts w:asciiTheme="majorHAnsi" w:hAnsiTheme="majorHAnsi" w:cstheme="minorHAnsi"/>
          <w:bCs/>
          <w:spacing w:val="-5"/>
        </w:rPr>
        <w:t>;</w:t>
      </w:r>
    </w:p>
    <w:p w:rsidR="009A56E2" w:rsidRPr="00CC1299" w:rsidRDefault="00C02AD5" w:rsidP="00CC129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CC1299">
        <w:rPr>
          <w:rFonts w:asciiTheme="majorHAnsi" w:hAnsiTheme="majorHAnsi"/>
        </w:rPr>
        <w:t>Образовательные программы</w:t>
      </w:r>
      <w:r w:rsidR="006055EB" w:rsidRPr="00CC1299">
        <w:rPr>
          <w:rFonts w:asciiTheme="majorHAnsi" w:hAnsiTheme="majorHAnsi" w:cstheme="minorHAnsi"/>
          <w:bCs/>
          <w:spacing w:val="-5"/>
        </w:rPr>
        <w:t>;</w:t>
      </w:r>
      <w:r w:rsidR="00376A75" w:rsidRPr="00CC1299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CC1299" w:rsidRDefault="00C02AD5" w:rsidP="00CC129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CC1299">
        <w:rPr>
          <w:rFonts w:asciiTheme="majorHAnsi" w:hAnsiTheme="majorHAnsi"/>
        </w:rPr>
        <w:t>Т</w:t>
      </w:r>
      <w:r w:rsidR="003312C7" w:rsidRPr="00CC1299">
        <w:rPr>
          <w:rFonts w:asciiTheme="majorHAnsi" w:hAnsiTheme="majorHAnsi"/>
        </w:rPr>
        <w:t>ворческие работы педагогов</w:t>
      </w:r>
      <w:r w:rsidR="005D4461" w:rsidRPr="00CC1299">
        <w:rPr>
          <w:rFonts w:asciiTheme="majorHAnsi" w:hAnsiTheme="majorHAnsi" w:cstheme="minorHAnsi"/>
          <w:bCs/>
          <w:spacing w:val="-5"/>
        </w:rPr>
        <w:t>;</w:t>
      </w:r>
    </w:p>
    <w:p w:rsidR="003D6E77" w:rsidRPr="00CC1299" w:rsidRDefault="003D6E77" w:rsidP="00CC129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CC1299"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CC1299" w:rsidRDefault="00C02AD5" w:rsidP="00CC129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CC1299">
        <w:rPr>
          <w:rFonts w:asciiTheme="majorHAnsi" w:hAnsiTheme="majorHAnsi"/>
        </w:rPr>
        <w:t>Семинары, тренинги, педсоветы</w:t>
      </w:r>
      <w:r w:rsidR="006055EB" w:rsidRPr="00CC1299">
        <w:rPr>
          <w:rFonts w:asciiTheme="majorHAnsi" w:hAnsiTheme="majorHAnsi" w:cstheme="minorHAnsi"/>
        </w:rPr>
        <w:t>;</w:t>
      </w:r>
    </w:p>
    <w:p w:rsidR="008F4151" w:rsidRPr="00CC1299" w:rsidRDefault="00C02AD5" w:rsidP="00CC129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CC1299">
        <w:rPr>
          <w:rFonts w:asciiTheme="majorHAnsi" w:hAnsiTheme="majorHAnsi"/>
        </w:rPr>
        <w:t xml:space="preserve">Совместные работы педагогов и </w:t>
      </w:r>
      <w:r w:rsidR="00CF2949" w:rsidRPr="00CC1299">
        <w:rPr>
          <w:rFonts w:asciiTheme="majorHAnsi" w:hAnsiTheme="majorHAnsi"/>
        </w:rPr>
        <w:t>воспитанников, учащихся</w:t>
      </w:r>
      <w:r w:rsidR="006055EB" w:rsidRPr="00CC1299">
        <w:rPr>
          <w:rFonts w:asciiTheme="majorHAnsi" w:hAnsiTheme="majorHAnsi" w:cstheme="minorHAnsi"/>
        </w:rPr>
        <w:t>;</w:t>
      </w:r>
    </w:p>
    <w:p w:rsidR="00C40250" w:rsidRPr="00CC1299" w:rsidRDefault="00C40250" w:rsidP="00CC129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CC1299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CC1299" w:rsidRDefault="00C02AD5" w:rsidP="00CC129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CC1299">
        <w:rPr>
          <w:rFonts w:asciiTheme="majorHAnsi" w:hAnsiTheme="majorHAnsi"/>
        </w:rPr>
        <w:t>Видеоматериалы</w:t>
      </w:r>
      <w:r w:rsidR="006055EB" w:rsidRPr="00CC1299">
        <w:rPr>
          <w:rFonts w:asciiTheme="majorHAnsi" w:hAnsiTheme="majorHAnsi" w:cstheme="minorHAnsi"/>
          <w:bCs/>
          <w:spacing w:val="-5"/>
        </w:rPr>
        <w:t>;</w:t>
      </w:r>
    </w:p>
    <w:p w:rsidR="003F0247" w:rsidRPr="00CC1299" w:rsidRDefault="0080169B" w:rsidP="00CC1299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CC1299">
        <w:rPr>
          <w:rFonts w:asciiTheme="majorHAnsi" w:eastAsia="Calibri" w:hAnsiTheme="majorHAnsi" w:cstheme="minorHAnsi"/>
        </w:rPr>
        <w:t>С</w:t>
      </w:r>
      <w:r w:rsidR="00947DDA" w:rsidRPr="00CC1299">
        <w:rPr>
          <w:rFonts w:asciiTheme="majorHAnsi" w:eastAsia="Calibri" w:hAnsiTheme="majorHAnsi" w:cstheme="minorHAnsi"/>
        </w:rPr>
        <w:t>вободная номинация</w:t>
      </w:r>
      <w:r w:rsidR="005773AA" w:rsidRPr="00CC1299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CC1299" w:rsidRDefault="00CC1299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CC1299" w:rsidRDefault="00CC1299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42F5D" w:rsidRPr="00C165FE" w:rsidRDefault="00042F5D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CC1299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CC1299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CC1299" w:rsidRDefault="00CC1299" w:rsidP="00CC12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0B0611"/>
    <w:multiLevelType w:val="hybridMultilevel"/>
    <w:tmpl w:val="E59E6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4D0EC4"/>
    <w:multiLevelType w:val="hybridMultilevel"/>
    <w:tmpl w:val="372CE53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2F5D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23A2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B71EC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052A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6AAA"/>
    <w:rsid w:val="004A7C7B"/>
    <w:rsid w:val="004B0FC8"/>
    <w:rsid w:val="004B2251"/>
    <w:rsid w:val="004B2517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0028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27F8D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5D6B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5EB4"/>
    <w:rsid w:val="007C6265"/>
    <w:rsid w:val="007D0ED0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0DF9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C7ED6"/>
    <w:rsid w:val="009D2DF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3FB7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1299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68DC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3722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7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DF0A90-A93A-4DB4-9ADE-8087F662C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927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740</cp:revision>
  <dcterms:created xsi:type="dcterms:W3CDTF">2014-07-03T15:28:00Z</dcterms:created>
  <dcterms:modified xsi:type="dcterms:W3CDTF">2024-02-13T08:55:00Z</dcterms:modified>
</cp:coreProperties>
</file>