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B781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7B7817" w:rsidRPr="007B7817">
        <w:rPr>
          <w:rFonts w:cstheme="minorHAnsi"/>
          <w:b/>
          <w:sz w:val="24"/>
          <w:szCs w:val="24"/>
        </w:rPr>
        <w:t>Экология. Природа. Человек</w:t>
      </w:r>
      <w:proofErr w:type="gramStart"/>
      <w:r w:rsidR="007B7817" w:rsidRPr="007B7817">
        <w:rPr>
          <w:rFonts w:cstheme="minorHAnsi"/>
          <w:b/>
          <w:sz w:val="24"/>
          <w:szCs w:val="24"/>
        </w:rPr>
        <w:t>.</w:t>
      </w:r>
      <w:r w:rsidRPr="00CD56EF">
        <w:rPr>
          <w:rFonts w:cstheme="minorHAnsi"/>
          <w:b/>
          <w:sz w:val="24"/>
          <w:szCs w:val="24"/>
        </w:rPr>
        <w:t>»</w:t>
      </w:r>
      <w:proofErr w:type="gramEnd"/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B7817" w:rsidRDefault="007B7817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B7817">
              <w:rPr>
                <w:rFonts w:cstheme="minorHAnsi"/>
                <w:b/>
                <w:sz w:val="24"/>
                <w:szCs w:val="24"/>
              </w:rPr>
              <w:t>МБДОУ Детский сад №178, г. Иркутск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B7817" w:rsidRDefault="007B7817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B7817">
              <w:rPr>
                <w:rFonts w:cstheme="minorHAnsi"/>
                <w:b/>
                <w:sz w:val="24"/>
                <w:szCs w:val="24"/>
              </w:rPr>
              <w:t>Савина София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6D30FD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1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6685D-D874-434A-A525-2FE425FE1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792</cp:revision>
  <dcterms:created xsi:type="dcterms:W3CDTF">2014-07-03T15:28:00Z</dcterms:created>
  <dcterms:modified xsi:type="dcterms:W3CDTF">2024-02-16T10:01:00Z</dcterms:modified>
</cp:coreProperties>
</file>