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9143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034185">
        <w:rPr>
          <w:rFonts w:asciiTheme="minorHAnsi" w:hAnsiTheme="minorHAnsi" w:cstheme="minorHAnsi"/>
          <w:b/>
          <w:sz w:val="20"/>
          <w:szCs w:val="20"/>
        </w:rPr>
        <w:t>9</w:t>
      </w:r>
      <w:r w:rsidR="005B2E55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34185" w:rsidRPr="00034185">
        <w:rPr>
          <w:rFonts w:ascii="Cambria" w:hAnsi="Cambria" w:cs="Arial"/>
          <w:b/>
          <w:sz w:val="24"/>
          <w:szCs w:val="24"/>
        </w:rPr>
        <w:t>Познавательно-исследовательская деятельность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015D16" w:rsidRDefault="00034185" w:rsidP="00F660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015D16">
              <w:rPr>
                <w:rFonts w:ascii="Times New Roman" w:hAnsi="Times New Roman" w:cs="Times New Roman"/>
                <w:sz w:val="24"/>
                <w:szCs w:val="24"/>
              </w:rPr>
              <w:t>МКДОУ д/с №110,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015D16" w:rsidRDefault="00034185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015D16">
              <w:rPr>
                <w:rFonts w:ascii="Times New Roman" w:hAnsi="Times New Roman" w:cs="Times New Roman"/>
                <w:sz w:val="24"/>
                <w:szCs w:val="24"/>
              </w:rPr>
              <w:t>Правосудова Наталья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5D16"/>
    <w:rsid w:val="000233EF"/>
    <w:rsid w:val="000247FE"/>
    <w:rsid w:val="0003014E"/>
    <w:rsid w:val="00034185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A3129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2135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2FD8"/>
    <w:rsid w:val="004E3C7F"/>
    <w:rsid w:val="004E698E"/>
    <w:rsid w:val="004E7232"/>
    <w:rsid w:val="004E7F8D"/>
    <w:rsid w:val="004F2E77"/>
    <w:rsid w:val="004F610A"/>
    <w:rsid w:val="005018D4"/>
    <w:rsid w:val="00501F20"/>
    <w:rsid w:val="00504046"/>
    <w:rsid w:val="005073A1"/>
    <w:rsid w:val="005126A2"/>
    <w:rsid w:val="00514D27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15212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BF424B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1431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7FA23-233A-4B95-8A58-22EFAA71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409</cp:revision>
  <dcterms:created xsi:type="dcterms:W3CDTF">2014-07-03T15:28:00Z</dcterms:created>
  <dcterms:modified xsi:type="dcterms:W3CDTF">2022-09-27T11:23:00Z</dcterms:modified>
</cp:coreProperties>
</file>