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0A25">
        <w:rPr>
          <w:rFonts w:cstheme="minorHAnsi"/>
          <w:sz w:val="20"/>
          <w:szCs w:val="20"/>
          <w:lang w:val="en-US"/>
        </w:rPr>
        <w:t>. 8-923-606-29-50</w:t>
      </w:r>
    </w:p>
    <w:p w:rsidR="00781172" w:rsidRPr="0061591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61591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615918">
        <w:rPr>
          <w:rFonts w:eastAsia="Batang" w:cstheme="minorHAnsi"/>
          <w:sz w:val="20"/>
          <w:szCs w:val="20"/>
          <w:lang w:val="en-US"/>
        </w:rPr>
        <w:t xml:space="preserve">: </w:t>
      </w:r>
      <w:r w:rsidR="00BE7933">
        <w:fldChar w:fldCharType="begin"/>
      </w:r>
      <w:r w:rsidR="00BE7933" w:rsidRPr="00904127">
        <w:rPr>
          <w:lang w:val="en-US"/>
        </w:rPr>
        <w:instrText>HYPERLINK "mailto:metodmagistr@mail.ru"</w:instrText>
      </w:r>
      <w:r w:rsidR="00BE7933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615918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615918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BE7933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1591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15918" w:rsidRPr="00615918">
        <w:rPr>
          <w:rFonts w:asciiTheme="majorHAnsi" w:hAnsiTheme="majorHAnsi" w:cs="Arial"/>
          <w:b/>
        </w:rPr>
        <w:t>Лучший конспект организованной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124252" w:rsidRDefault="00124252" w:rsidP="00904127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Частное дошкольное образовательное учреждение</w:t>
            </w:r>
          </w:p>
          <w:p w:rsidR="00124252" w:rsidRDefault="00124252" w:rsidP="00904127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Детский сад №174 открытого акционерного общества</w:t>
            </w:r>
          </w:p>
          <w:p w:rsidR="00124252" w:rsidRDefault="00124252" w:rsidP="00904127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«Российские железные дороги»,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 Новокузнецк</w:t>
            </w:r>
          </w:p>
          <w:p w:rsidR="00124252" w:rsidRDefault="00124252" w:rsidP="00904127">
            <w:pPr>
              <w:jc w:val="center"/>
            </w:pPr>
          </w:p>
          <w:p w:rsidR="008B1A08" w:rsidRPr="006E1F46" w:rsidRDefault="008B1A08" w:rsidP="0090412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124252" w:rsidRDefault="00124252" w:rsidP="0090412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Шипина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Ирина Дмитриевна</w:t>
            </w:r>
          </w:p>
          <w:p w:rsidR="008B1A08" w:rsidRPr="006E1F46" w:rsidRDefault="00124252" w:rsidP="00904127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Бражникова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Марина Александрова</w:t>
            </w:r>
          </w:p>
        </w:tc>
        <w:tc>
          <w:tcPr>
            <w:tcW w:w="2286" w:type="dxa"/>
          </w:tcPr>
          <w:p w:rsidR="008B1A08" w:rsidRPr="006E1F46" w:rsidRDefault="00450A25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D3EA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3EA3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4252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D669D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448A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2A6C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1591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127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933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56820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A660-42D8-438C-9A82-CB6E9969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491</cp:revision>
  <dcterms:created xsi:type="dcterms:W3CDTF">2016-12-03T05:02:00Z</dcterms:created>
  <dcterms:modified xsi:type="dcterms:W3CDTF">2022-04-26T16:00:00Z</dcterms:modified>
</cp:coreProperties>
</file>