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913D6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913D6" w:rsidRPr="003913D6">
        <w:rPr>
          <w:rFonts w:hAnsi="Cambria" w:cs="Calibri"/>
          <w:b/>
          <w:sz w:val="24"/>
          <w:szCs w:val="24"/>
        </w:rPr>
        <w:t>Лучшая</w:t>
      </w:r>
      <w:r w:rsidR="003913D6" w:rsidRPr="003913D6">
        <w:rPr>
          <w:rFonts w:hAnsi="Cambria" w:cs="Calibri"/>
          <w:b/>
          <w:sz w:val="24"/>
          <w:szCs w:val="24"/>
        </w:rPr>
        <w:t xml:space="preserve"> </w:t>
      </w:r>
      <w:r w:rsidR="003913D6" w:rsidRPr="003913D6">
        <w:rPr>
          <w:rFonts w:hAnsi="Cambria" w:cs="Calibri"/>
          <w:b/>
          <w:sz w:val="24"/>
          <w:szCs w:val="24"/>
        </w:rPr>
        <w:t>авторская</w:t>
      </w:r>
      <w:r w:rsidR="003913D6" w:rsidRPr="003913D6">
        <w:rPr>
          <w:rFonts w:hAnsi="Cambria" w:cs="Calibri"/>
          <w:b/>
          <w:sz w:val="24"/>
          <w:szCs w:val="24"/>
        </w:rPr>
        <w:t xml:space="preserve"> </w:t>
      </w:r>
      <w:r w:rsidR="003913D6" w:rsidRPr="003913D6">
        <w:rPr>
          <w:rFonts w:hAnsi="Cambria" w:cs="Calibri"/>
          <w:b/>
          <w:sz w:val="24"/>
          <w:szCs w:val="24"/>
        </w:rPr>
        <w:t>образовательная</w:t>
      </w:r>
      <w:r w:rsidR="003913D6" w:rsidRPr="003913D6">
        <w:rPr>
          <w:rFonts w:hAnsi="Cambria" w:cs="Calibri"/>
          <w:b/>
          <w:sz w:val="24"/>
          <w:szCs w:val="24"/>
        </w:rPr>
        <w:t xml:space="preserve"> </w:t>
      </w:r>
      <w:r w:rsidR="003913D6" w:rsidRPr="003913D6">
        <w:rPr>
          <w:rFonts w:hAnsi="Cambria" w:cs="Calibri"/>
          <w:b/>
          <w:sz w:val="24"/>
          <w:szCs w:val="24"/>
        </w:rPr>
        <w:t>программа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913D6" w:rsidRDefault="003913D6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913D6">
              <w:rPr>
                <w:rFonts w:asciiTheme="majorHAnsi" w:hAnsiTheme="majorHAnsi" w:cstheme="minorHAnsi"/>
                <w:b/>
                <w:sz w:val="24"/>
                <w:szCs w:val="24"/>
              </w:rPr>
              <w:t>ГБОУ УКШИ №63 для детей с ОВЗ, г</w:t>
            </w:r>
            <w:proofErr w:type="gramStart"/>
            <w:r w:rsidRPr="003913D6">
              <w:rPr>
                <w:rFonts w:asciiTheme="majorHAnsi" w:hAnsiTheme="majorHAnsi" w:cstheme="minorHAnsi"/>
                <w:b/>
                <w:sz w:val="24"/>
                <w:szCs w:val="24"/>
              </w:rPr>
              <w:t>.У</w:t>
            </w:r>
            <w:proofErr w:type="gramEnd"/>
            <w:r w:rsidRPr="003913D6">
              <w:rPr>
                <w:rFonts w:asciiTheme="majorHAnsi" w:hAnsiTheme="majorHAnsi" w:cstheme="minorHAnsi"/>
                <w:b/>
                <w:sz w:val="24"/>
                <w:szCs w:val="24"/>
              </w:rPr>
              <w:t>фа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3913D6" w:rsidRDefault="003913D6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913D6">
              <w:rPr>
                <w:rFonts w:asciiTheme="majorHAnsi" w:hAnsiTheme="majorHAnsi" w:cstheme="minorHAnsi"/>
                <w:b/>
                <w:sz w:val="24"/>
                <w:szCs w:val="24"/>
              </w:rPr>
              <w:t>Харламова Елена Анатольевна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13D6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4B03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6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C8EF-4A5C-44A6-9BB9-67636A7B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715</cp:revision>
  <dcterms:created xsi:type="dcterms:W3CDTF">2014-07-03T15:28:00Z</dcterms:created>
  <dcterms:modified xsi:type="dcterms:W3CDTF">2023-11-08T13:25:00Z</dcterms:modified>
</cp:coreProperties>
</file>